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80" w:rsidRPr="004E61CF" w:rsidRDefault="00687780" w:rsidP="00687780">
      <w:pPr>
        <w:jc w:val="center"/>
        <w:rPr>
          <w:b/>
          <w:sz w:val="24"/>
          <w:szCs w:val="24"/>
        </w:rPr>
      </w:pPr>
      <w:r w:rsidRPr="004E61CF">
        <w:rPr>
          <w:b/>
          <w:sz w:val="24"/>
          <w:szCs w:val="24"/>
        </w:rPr>
        <w:t>VOTO DE PESAR</w:t>
      </w:r>
      <w:r w:rsidR="004E61CF" w:rsidRPr="004E61CF">
        <w:rPr>
          <w:b/>
          <w:sz w:val="24"/>
          <w:szCs w:val="24"/>
        </w:rPr>
        <w:t xml:space="preserve"> N.º 706/XIII</w:t>
      </w:r>
    </w:p>
    <w:p w:rsidR="00687780" w:rsidRPr="004E61CF" w:rsidRDefault="00687780" w:rsidP="00687780">
      <w:pPr>
        <w:jc w:val="center"/>
        <w:rPr>
          <w:b/>
          <w:sz w:val="24"/>
          <w:szCs w:val="24"/>
        </w:rPr>
      </w:pPr>
      <w:r w:rsidRPr="004E61CF">
        <w:rPr>
          <w:b/>
          <w:sz w:val="24"/>
          <w:szCs w:val="24"/>
        </w:rPr>
        <w:t>Pela morte do ant</w:t>
      </w:r>
      <w:r w:rsidR="00684A7F" w:rsidRPr="004E61CF">
        <w:rPr>
          <w:b/>
          <w:sz w:val="24"/>
          <w:szCs w:val="24"/>
        </w:rPr>
        <w:t>ig</w:t>
      </w:r>
      <w:r w:rsidR="001832DD" w:rsidRPr="004E61CF">
        <w:rPr>
          <w:b/>
          <w:sz w:val="24"/>
          <w:szCs w:val="24"/>
        </w:rPr>
        <w:t xml:space="preserve">o </w:t>
      </w:r>
      <w:r w:rsidRPr="004E61CF">
        <w:rPr>
          <w:b/>
          <w:sz w:val="24"/>
          <w:szCs w:val="24"/>
        </w:rPr>
        <w:t>Presidente da Assembleia da República, Dr. Oliveira Dias</w:t>
      </w:r>
    </w:p>
    <w:p w:rsidR="00DB3FF7" w:rsidRDefault="00DB3FF7" w:rsidP="00687780">
      <w:pPr>
        <w:jc w:val="both"/>
        <w:rPr>
          <w:sz w:val="24"/>
          <w:szCs w:val="24"/>
        </w:rPr>
      </w:pPr>
    </w:p>
    <w:p w:rsidR="00687780" w:rsidRPr="00E41F00" w:rsidRDefault="00687780" w:rsidP="003207E3">
      <w:pPr>
        <w:jc w:val="both"/>
        <w:rPr>
          <w:sz w:val="24"/>
          <w:szCs w:val="24"/>
        </w:rPr>
      </w:pPr>
      <w:r w:rsidRPr="00E41F00">
        <w:rPr>
          <w:sz w:val="24"/>
          <w:szCs w:val="24"/>
        </w:rPr>
        <w:t xml:space="preserve">A morte do </w:t>
      </w:r>
      <w:r w:rsidR="008656BD">
        <w:rPr>
          <w:sz w:val="24"/>
          <w:szCs w:val="24"/>
        </w:rPr>
        <w:t xml:space="preserve">Senhor </w:t>
      </w:r>
      <w:r w:rsidRPr="00E41F00">
        <w:rPr>
          <w:sz w:val="24"/>
          <w:szCs w:val="24"/>
        </w:rPr>
        <w:t xml:space="preserve">Dr. Francisco de Oliveira Dias, aos 88 anos, enluta o Parlamento e a democracia portuguesa.  </w:t>
      </w:r>
    </w:p>
    <w:p w:rsidR="00F43C31" w:rsidRDefault="00687780" w:rsidP="003207E3">
      <w:pPr>
        <w:jc w:val="both"/>
        <w:rPr>
          <w:sz w:val="24"/>
          <w:szCs w:val="24"/>
        </w:rPr>
      </w:pPr>
      <w:r w:rsidRPr="00E41F00">
        <w:rPr>
          <w:sz w:val="24"/>
          <w:szCs w:val="24"/>
        </w:rPr>
        <w:t xml:space="preserve">Médico de profissão, </w:t>
      </w:r>
      <w:r w:rsidR="00E61693" w:rsidRPr="00E41F00">
        <w:rPr>
          <w:sz w:val="24"/>
          <w:szCs w:val="24"/>
        </w:rPr>
        <w:t xml:space="preserve">foi construtor diligente e obreiro discreto da Democracia. Participou na fundação do CDS, partido do qual foi dirigente, </w:t>
      </w:r>
      <w:r w:rsidR="00F43C31">
        <w:rPr>
          <w:sz w:val="24"/>
          <w:szCs w:val="24"/>
        </w:rPr>
        <w:t xml:space="preserve">tendo sido </w:t>
      </w:r>
      <w:r w:rsidR="00E61693" w:rsidRPr="00E41F00">
        <w:rPr>
          <w:sz w:val="24"/>
          <w:szCs w:val="24"/>
        </w:rPr>
        <w:t xml:space="preserve">deputado constituinte e, depois, deputado ao Parlamento </w:t>
      </w:r>
      <w:r w:rsidR="00F43C31">
        <w:rPr>
          <w:sz w:val="24"/>
          <w:szCs w:val="24"/>
        </w:rPr>
        <w:t xml:space="preserve">entre </w:t>
      </w:r>
      <w:r w:rsidR="00E61693" w:rsidRPr="00E41F00">
        <w:rPr>
          <w:sz w:val="24"/>
          <w:szCs w:val="24"/>
        </w:rPr>
        <w:t>1976 a 1983</w:t>
      </w:r>
      <w:r w:rsidR="00F43C31">
        <w:rPr>
          <w:sz w:val="24"/>
          <w:szCs w:val="24"/>
        </w:rPr>
        <w:t xml:space="preserve">. Em </w:t>
      </w:r>
      <w:r w:rsidR="00E61693" w:rsidRPr="00E41F00">
        <w:rPr>
          <w:sz w:val="24"/>
          <w:szCs w:val="24"/>
        </w:rPr>
        <w:t xml:space="preserve">1981 </w:t>
      </w:r>
      <w:r w:rsidR="00F43C31">
        <w:rPr>
          <w:sz w:val="24"/>
          <w:szCs w:val="24"/>
        </w:rPr>
        <w:t xml:space="preserve">foi eleito </w:t>
      </w:r>
      <w:r w:rsidR="00F43C31" w:rsidRPr="00E41F00">
        <w:rPr>
          <w:sz w:val="24"/>
          <w:szCs w:val="24"/>
        </w:rPr>
        <w:t>Presidente da Assembleia da República</w:t>
      </w:r>
      <w:r w:rsidR="00E61693" w:rsidRPr="00E41F00">
        <w:rPr>
          <w:sz w:val="24"/>
          <w:szCs w:val="24"/>
        </w:rPr>
        <w:t>.</w:t>
      </w:r>
      <w:r w:rsidR="00F43C31">
        <w:rPr>
          <w:sz w:val="24"/>
          <w:szCs w:val="24"/>
        </w:rPr>
        <w:t xml:space="preserve"> </w:t>
      </w:r>
    </w:p>
    <w:p w:rsidR="001832DD" w:rsidRDefault="00F43C31" w:rsidP="003207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sua entrega à democracia </w:t>
      </w:r>
      <w:r w:rsidR="00DB3FF7">
        <w:rPr>
          <w:sz w:val="24"/>
          <w:szCs w:val="24"/>
        </w:rPr>
        <w:t xml:space="preserve">comportou </w:t>
      </w:r>
      <w:r>
        <w:rPr>
          <w:sz w:val="24"/>
          <w:szCs w:val="24"/>
        </w:rPr>
        <w:t>tr</w:t>
      </w:r>
      <w:r w:rsidR="003B7ABE">
        <w:rPr>
          <w:sz w:val="24"/>
          <w:szCs w:val="24"/>
        </w:rPr>
        <w:t>á</w:t>
      </w:r>
      <w:r>
        <w:rPr>
          <w:sz w:val="24"/>
          <w:szCs w:val="24"/>
        </w:rPr>
        <w:t>gica</w:t>
      </w:r>
      <w:r w:rsidR="003B7ABE">
        <w:rPr>
          <w:sz w:val="24"/>
          <w:szCs w:val="24"/>
        </w:rPr>
        <w:t>s consequências pessoais</w:t>
      </w:r>
      <w:r>
        <w:rPr>
          <w:sz w:val="24"/>
          <w:szCs w:val="24"/>
        </w:rPr>
        <w:t xml:space="preserve">, </w:t>
      </w:r>
      <w:r w:rsidR="00DB3FF7">
        <w:rPr>
          <w:sz w:val="24"/>
          <w:szCs w:val="24"/>
        </w:rPr>
        <w:t xml:space="preserve">nomeadamente </w:t>
      </w:r>
      <w:r>
        <w:rPr>
          <w:sz w:val="24"/>
          <w:szCs w:val="24"/>
        </w:rPr>
        <w:t>quando</w:t>
      </w:r>
      <w:r w:rsidR="00684A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07E3">
        <w:rPr>
          <w:sz w:val="24"/>
          <w:szCs w:val="24"/>
        </w:rPr>
        <w:t>num momento particularmente difícil para a</w:t>
      </w:r>
      <w:r w:rsidR="001832DD">
        <w:rPr>
          <w:sz w:val="24"/>
          <w:szCs w:val="24"/>
        </w:rPr>
        <w:t xml:space="preserve"> Assembleia Constituinte</w:t>
      </w:r>
      <w:r>
        <w:rPr>
          <w:sz w:val="24"/>
          <w:szCs w:val="24"/>
        </w:rPr>
        <w:t xml:space="preserve">, a </w:t>
      </w:r>
      <w:r w:rsidR="00684A7F">
        <w:rPr>
          <w:sz w:val="24"/>
          <w:szCs w:val="24"/>
        </w:rPr>
        <w:t>mãe dos seus 11 filhos, Maria das Mercês Gil</w:t>
      </w:r>
      <w:r w:rsidR="00DB3FF7">
        <w:rPr>
          <w:sz w:val="24"/>
          <w:szCs w:val="24"/>
        </w:rPr>
        <w:t xml:space="preserve"> Oliveira Dias</w:t>
      </w:r>
      <w:r w:rsidR="00684A7F">
        <w:rPr>
          <w:sz w:val="24"/>
          <w:szCs w:val="24"/>
        </w:rPr>
        <w:t xml:space="preserve">, sofreu um </w:t>
      </w:r>
      <w:r>
        <w:rPr>
          <w:sz w:val="24"/>
          <w:szCs w:val="24"/>
        </w:rPr>
        <w:t>acidente cardíaco fatal</w:t>
      </w:r>
      <w:r w:rsidR="001832DD">
        <w:rPr>
          <w:sz w:val="24"/>
          <w:szCs w:val="24"/>
        </w:rPr>
        <w:t>.</w:t>
      </w:r>
      <w:r w:rsidR="00684A7F">
        <w:rPr>
          <w:sz w:val="24"/>
          <w:szCs w:val="24"/>
        </w:rPr>
        <w:t xml:space="preserve"> </w:t>
      </w:r>
    </w:p>
    <w:p w:rsidR="001832DD" w:rsidRDefault="001832DD" w:rsidP="003207E3">
      <w:pPr>
        <w:jc w:val="both"/>
        <w:rPr>
          <w:sz w:val="24"/>
          <w:szCs w:val="24"/>
        </w:rPr>
      </w:pPr>
      <w:r>
        <w:rPr>
          <w:sz w:val="24"/>
          <w:szCs w:val="24"/>
        </w:rPr>
        <w:t>Voltaria a casa</w:t>
      </w:r>
      <w:r w:rsidR="00F43C31">
        <w:rPr>
          <w:sz w:val="24"/>
          <w:szCs w:val="24"/>
        </w:rPr>
        <w:t>r</w:t>
      </w:r>
      <w:r>
        <w:rPr>
          <w:sz w:val="24"/>
          <w:szCs w:val="24"/>
        </w:rPr>
        <w:t xml:space="preserve"> com </w:t>
      </w:r>
      <w:r w:rsidR="00F43C31">
        <w:rPr>
          <w:sz w:val="24"/>
          <w:szCs w:val="24"/>
        </w:rPr>
        <w:t>Maria Teresa Forjaz de Oliveira Dias</w:t>
      </w:r>
      <w:r w:rsidR="008656BD">
        <w:rPr>
          <w:sz w:val="24"/>
          <w:szCs w:val="24"/>
        </w:rPr>
        <w:t>, com quem viveu até ao final da sua vida</w:t>
      </w:r>
      <w:r w:rsidR="003B0E25">
        <w:rPr>
          <w:sz w:val="24"/>
          <w:szCs w:val="24"/>
        </w:rPr>
        <w:t>.</w:t>
      </w:r>
    </w:p>
    <w:p w:rsidR="00DB3FF7" w:rsidRDefault="00D52A07" w:rsidP="003207E3">
      <w:pPr>
        <w:jc w:val="both"/>
        <w:rPr>
          <w:sz w:val="24"/>
          <w:szCs w:val="24"/>
        </w:rPr>
      </w:pPr>
      <w:r w:rsidRPr="00E41F00">
        <w:rPr>
          <w:sz w:val="24"/>
          <w:szCs w:val="24"/>
        </w:rPr>
        <w:t>Ao tomar posse como Presidente da Assembleia</w:t>
      </w:r>
      <w:r w:rsidR="003B0E25">
        <w:rPr>
          <w:sz w:val="24"/>
          <w:szCs w:val="24"/>
        </w:rPr>
        <w:t xml:space="preserve"> da República</w:t>
      </w:r>
      <w:r w:rsidRPr="00E41F00">
        <w:rPr>
          <w:sz w:val="24"/>
          <w:szCs w:val="24"/>
        </w:rPr>
        <w:t xml:space="preserve">, Oliveira Dias assinalou que esta Casa é “muito que mais que nós, deputados que passamos, enquanto ela permanece e </w:t>
      </w:r>
      <w:proofErr w:type="spellStart"/>
      <w:r w:rsidRPr="00E41F00">
        <w:rPr>
          <w:sz w:val="24"/>
          <w:szCs w:val="24"/>
        </w:rPr>
        <w:t>h</w:t>
      </w:r>
      <w:r w:rsidR="008656BD">
        <w:rPr>
          <w:sz w:val="24"/>
          <w:szCs w:val="24"/>
        </w:rPr>
        <w:t>á</w:t>
      </w:r>
      <w:r w:rsidRPr="00E41F00">
        <w:rPr>
          <w:sz w:val="24"/>
          <w:szCs w:val="24"/>
        </w:rPr>
        <w:t>-de</w:t>
      </w:r>
      <w:proofErr w:type="spellEnd"/>
      <w:r w:rsidRPr="00E41F00">
        <w:rPr>
          <w:sz w:val="24"/>
          <w:szCs w:val="24"/>
        </w:rPr>
        <w:t xml:space="preserve"> permanecer, rejuvenescer-se, aperfeiçoar-se”. </w:t>
      </w:r>
      <w:r w:rsidR="00DB3FF7">
        <w:rPr>
          <w:sz w:val="24"/>
          <w:szCs w:val="24"/>
        </w:rPr>
        <w:t xml:space="preserve">E nesse seguimento sempre foi </w:t>
      </w:r>
      <w:r w:rsidR="008656BD">
        <w:rPr>
          <w:sz w:val="24"/>
          <w:szCs w:val="24"/>
        </w:rPr>
        <w:t xml:space="preserve">um </w:t>
      </w:r>
      <w:r w:rsidR="00DB3FF7">
        <w:rPr>
          <w:sz w:val="24"/>
          <w:szCs w:val="24"/>
        </w:rPr>
        <w:t>amigo do regime parlamentar</w:t>
      </w:r>
      <w:r w:rsidR="008656BD">
        <w:rPr>
          <w:sz w:val="24"/>
          <w:szCs w:val="24"/>
        </w:rPr>
        <w:t>,</w:t>
      </w:r>
      <w:r w:rsidR="00DB3FF7">
        <w:rPr>
          <w:sz w:val="24"/>
          <w:szCs w:val="24"/>
        </w:rPr>
        <w:t xml:space="preserve"> que não cessava de elogiar e promover.</w:t>
      </w:r>
    </w:p>
    <w:p w:rsidR="00D52A07" w:rsidRPr="00E41F00" w:rsidRDefault="00D52A07" w:rsidP="003207E3">
      <w:pPr>
        <w:jc w:val="both"/>
        <w:rPr>
          <w:sz w:val="24"/>
          <w:szCs w:val="24"/>
        </w:rPr>
      </w:pPr>
      <w:r w:rsidRPr="00E41F00">
        <w:rPr>
          <w:sz w:val="24"/>
          <w:szCs w:val="24"/>
        </w:rPr>
        <w:t>Lembr</w:t>
      </w:r>
      <w:r w:rsidR="008656BD">
        <w:rPr>
          <w:sz w:val="24"/>
          <w:szCs w:val="24"/>
        </w:rPr>
        <w:t xml:space="preserve">ava </w:t>
      </w:r>
      <w:r w:rsidRPr="00E41F00">
        <w:rPr>
          <w:sz w:val="24"/>
          <w:szCs w:val="24"/>
        </w:rPr>
        <w:t>que se os deputados pensam diferentemente e assumem posições opostas, isso é saudável, “porque quando tal não se verifica ou os homens estão doentes ou as pátrias subjugadas”.</w:t>
      </w:r>
    </w:p>
    <w:p w:rsidR="00E61693" w:rsidRPr="00E41F00" w:rsidRDefault="003B0E25" w:rsidP="003207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sempre um homem bom e íntegro, </w:t>
      </w:r>
      <w:r w:rsidR="00684A7F">
        <w:rPr>
          <w:sz w:val="24"/>
          <w:szCs w:val="24"/>
        </w:rPr>
        <w:t>fazedor de pontes, sem nunca renunciar às convicções e</w:t>
      </w:r>
      <w:r w:rsidR="00E61693" w:rsidRPr="00E41F00">
        <w:rPr>
          <w:sz w:val="24"/>
          <w:szCs w:val="24"/>
        </w:rPr>
        <w:t xml:space="preserve"> aos seus valores. </w:t>
      </w:r>
      <w:r>
        <w:rPr>
          <w:sz w:val="24"/>
          <w:szCs w:val="24"/>
        </w:rPr>
        <w:t>C</w:t>
      </w:r>
      <w:r w:rsidR="00E61693" w:rsidRPr="00E41F00">
        <w:rPr>
          <w:sz w:val="24"/>
          <w:szCs w:val="24"/>
        </w:rPr>
        <w:t>atólico empenhado</w:t>
      </w:r>
      <w:r w:rsidR="003207E3">
        <w:rPr>
          <w:sz w:val="24"/>
          <w:szCs w:val="24"/>
        </w:rPr>
        <w:t xml:space="preserve">, </w:t>
      </w:r>
      <w:r w:rsidR="00E61693" w:rsidRPr="00E41F00">
        <w:rPr>
          <w:sz w:val="24"/>
          <w:szCs w:val="24"/>
        </w:rPr>
        <w:t xml:space="preserve">procurou – no Parlamento, no Conselho de Estado ou na sociedade civil – defender </w:t>
      </w:r>
      <w:r w:rsidR="008656BD">
        <w:rPr>
          <w:sz w:val="24"/>
          <w:szCs w:val="24"/>
        </w:rPr>
        <w:t xml:space="preserve">antes do mais </w:t>
      </w:r>
      <w:r w:rsidR="00E61693" w:rsidRPr="00E41F00">
        <w:rPr>
          <w:sz w:val="24"/>
          <w:szCs w:val="24"/>
        </w:rPr>
        <w:t>a dignidade da Pessoa Humana.</w:t>
      </w:r>
    </w:p>
    <w:p w:rsidR="00E41F00" w:rsidRPr="00E41F00" w:rsidRDefault="00E41F00" w:rsidP="003207E3">
      <w:pPr>
        <w:jc w:val="both"/>
        <w:rPr>
          <w:sz w:val="24"/>
          <w:szCs w:val="24"/>
        </w:rPr>
      </w:pPr>
      <w:r w:rsidRPr="00E41F00">
        <w:rPr>
          <w:sz w:val="24"/>
          <w:szCs w:val="24"/>
        </w:rPr>
        <w:t xml:space="preserve">Na sua morte, </w:t>
      </w:r>
      <w:r w:rsidR="00DB3FF7">
        <w:rPr>
          <w:sz w:val="24"/>
          <w:szCs w:val="24"/>
        </w:rPr>
        <w:t xml:space="preserve">os seus amigos e aqueles que lhe foram mais próximos </w:t>
      </w:r>
      <w:r w:rsidRPr="00E41F00">
        <w:rPr>
          <w:sz w:val="24"/>
          <w:szCs w:val="24"/>
        </w:rPr>
        <w:t>recorda</w:t>
      </w:r>
      <w:r w:rsidR="00DB3FF7">
        <w:rPr>
          <w:sz w:val="24"/>
          <w:szCs w:val="24"/>
        </w:rPr>
        <w:t>m</w:t>
      </w:r>
      <w:r w:rsidRPr="00E41F00">
        <w:rPr>
          <w:sz w:val="24"/>
          <w:szCs w:val="24"/>
        </w:rPr>
        <w:t xml:space="preserve"> o exemplo </w:t>
      </w:r>
      <w:r w:rsidR="003B0E25">
        <w:rPr>
          <w:sz w:val="24"/>
          <w:szCs w:val="24"/>
        </w:rPr>
        <w:t>de quem lutou sempre com ânimo  e esperança</w:t>
      </w:r>
      <w:r w:rsidR="00684A7F">
        <w:rPr>
          <w:sz w:val="24"/>
          <w:szCs w:val="24"/>
        </w:rPr>
        <w:t xml:space="preserve">, que mesmo diante das maiores dificuldades nunca perdeu não só uma grande combatividade como um </w:t>
      </w:r>
      <w:r w:rsidR="00DB3FF7">
        <w:rPr>
          <w:sz w:val="24"/>
          <w:szCs w:val="24"/>
        </w:rPr>
        <w:t xml:space="preserve">enorme </w:t>
      </w:r>
      <w:r w:rsidR="00684A7F">
        <w:rPr>
          <w:sz w:val="24"/>
          <w:szCs w:val="24"/>
        </w:rPr>
        <w:t>sentido de humor</w:t>
      </w:r>
      <w:r w:rsidRPr="00E41F00">
        <w:rPr>
          <w:sz w:val="24"/>
          <w:szCs w:val="24"/>
        </w:rPr>
        <w:t>.</w:t>
      </w:r>
    </w:p>
    <w:p w:rsidR="00687780" w:rsidRPr="00687780" w:rsidRDefault="00687780" w:rsidP="003207E3">
      <w:pPr>
        <w:jc w:val="both"/>
        <w:rPr>
          <w:sz w:val="24"/>
          <w:szCs w:val="24"/>
        </w:rPr>
      </w:pPr>
      <w:r w:rsidRPr="00E41F00">
        <w:rPr>
          <w:rStyle w:val="apple-converted-space"/>
          <w:rFonts w:cs="Arial"/>
          <w:sz w:val="24"/>
          <w:szCs w:val="24"/>
          <w:shd w:val="clear" w:color="auto" w:fill="FFFFFF"/>
        </w:rPr>
        <w:t>A Assembleia da República, reunida em plenário, apresenta</w:t>
      </w:r>
      <w:r w:rsidR="00E41F00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sentidas</w:t>
      </w:r>
      <w:r w:rsidRPr="00E41F00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condolências à família</w:t>
      </w:r>
      <w:r w:rsidR="00E41F00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e amigos do seu antigo Presidente, Dr. Oliveira Dias, </w:t>
      </w:r>
      <w:r w:rsidRPr="00E41F00">
        <w:rPr>
          <w:rStyle w:val="apple-converted-space"/>
          <w:rFonts w:cs="Arial"/>
          <w:sz w:val="24"/>
          <w:szCs w:val="24"/>
          <w:shd w:val="clear" w:color="auto" w:fill="FFFFFF"/>
        </w:rPr>
        <w:t>pela perda dum português que dignificou</w:t>
      </w:r>
      <w:r w:rsidR="00E41F00" w:rsidRPr="00E41F00">
        <w:rPr>
          <w:rStyle w:val="apple-converted-space"/>
          <w:rFonts w:cs="Arial"/>
          <w:sz w:val="24"/>
          <w:szCs w:val="24"/>
          <w:shd w:val="clear" w:color="auto" w:fill="FFFFFF"/>
        </w:rPr>
        <w:t>,</w:t>
      </w:r>
      <w:r w:rsidRPr="00E41F00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honrou</w:t>
      </w:r>
      <w:r w:rsidR="00E41F00" w:rsidRPr="00E41F00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e construiu</w:t>
      </w:r>
      <w:r w:rsidRPr="00E41F00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o nosso País</w:t>
      </w:r>
      <w:r w:rsidR="00E41F00" w:rsidRPr="00E41F00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e a Democracia</w:t>
      </w:r>
      <w:r w:rsidR="004E61CF">
        <w:rPr>
          <w:rStyle w:val="apple-converted-space"/>
          <w:rFonts w:cs="Arial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687780" w:rsidRPr="00687780" w:rsidRDefault="00687780" w:rsidP="003207E3">
      <w:pPr>
        <w:jc w:val="both"/>
        <w:rPr>
          <w:sz w:val="24"/>
          <w:szCs w:val="24"/>
        </w:rPr>
      </w:pPr>
    </w:p>
    <w:sectPr w:rsidR="00687780" w:rsidRPr="00687780" w:rsidSect="00897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8A"/>
    <w:rsid w:val="0017428A"/>
    <w:rsid w:val="001832DD"/>
    <w:rsid w:val="003207E3"/>
    <w:rsid w:val="003B0E25"/>
    <w:rsid w:val="003B7ABE"/>
    <w:rsid w:val="004756C2"/>
    <w:rsid w:val="004E61CF"/>
    <w:rsid w:val="00684A7F"/>
    <w:rsid w:val="00687780"/>
    <w:rsid w:val="008656BD"/>
    <w:rsid w:val="00897B02"/>
    <w:rsid w:val="00CC5E33"/>
    <w:rsid w:val="00D52A07"/>
    <w:rsid w:val="00D7013D"/>
    <w:rsid w:val="00DB3FF7"/>
    <w:rsid w:val="00E41F00"/>
    <w:rsid w:val="00E61693"/>
    <w:rsid w:val="00F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A8776"/>
  <w15:docId w15:val="{17E8F1AC-5424-40BA-9B1B-E01F5454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B0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687780"/>
  </w:style>
  <w:style w:type="paragraph" w:styleId="Textodebalo">
    <w:name w:val="Balloon Text"/>
    <w:basedOn w:val="Normal"/>
    <w:link w:val="TextodebaloCarter"/>
    <w:uiPriority w:val="99"/>
    <w:semiHidden/>
    <w:unhideWhenUsed/>
    <w:rsid w:val="0032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0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2019-01-16T00:00:00+00:00</DataDocumento>
    <IDActividade xmlns="http://schemas.microsoft.com/sharepoint/v3">111132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2B2264F-A7F2-436D-9CC8-81EF8E4E43EF}"/>
</file>

<file path=customXml/itemProps2.xml><?xml version="1.0" encoding="utf-8"?>
<ds:datastoreItem xmlns:ds="http://schemas.openxmlformats.org/officeDocument/2006/customXml" ds:itemID="{685E4957-D2EC-4691-B608-0C85084D21D1}"/>
</file>

<file path=customXml/itemProps3.xml><?xml version="1.0" encoding="utf-8"?>
<ds:datastoreItem xmlns:ds="http://schemas.openxmlformats.org/officeDocument/2006/customXml" ds:itemID="{F067D159-33C9-4299-9A3D-6A9838B66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tmn</dc:creator>
  <cp:lastModifiedBy>Prudência Cardoso</cp:lastModifiedBy>
  <cp:revision>3</cp:revision>
  <cp:lastPrinted>2019-01-16T13:03:00Z</cp:lastPrinted>
  <dcterms:created xsi:type="dcterms:W3CDTF">2019-01-16T13:56:00Z</dcterms:created>
  <dcterms:modified xsi:type="dcterms:W3CDTF">2019-01-16T13:57:00Z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98800</vt:r8>
  </property>
</Properties>
</file>